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193B0">
      <w:pPr>
        <w:jc w:val="center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取样声明</w:t>
      </w:r>
      <w:r>
        <w:rPr>
          <w:rFonts w:hint="eastAsia" w:asciiTheme="minorEastAsia" w:hAnsiTheme="minorEastAsia"/>
          <w:sz w:val="18"/>
        </w:rPr>
        <w:t>(现场取样)</w:t>
      </w:r>
    </w:p>
    <w:p w14:paraId="2ACBB9F4">
      <w:pPr>
        <w:jc w:val="center"/>
        <w:rPr>
          <w:rFonts w:ascii="黑体" w:hAnsi="黑体" w:eastAsia="黑体"/>
          <w:b/>
          <w:sz w:val="13"/>
          <w:szCs w:val="13"/>
        </w:rPr>
      </w:pPr>
    </w:p>
    <w:p w14:paraId="64A99896">
      <w:pPr>
        <w:spacing w:line="360" w:lineRule="auto"/>
        <w:rPr>
          <w:b/>
        </w:rPr>
      </w:pPr>
      <w:r>
        <w:rPr>
          <w:rFonts w:hint="eastAsia"/>
          <w:b/>
          <w:sz w:val="24"/>
        </w:rPr>
        <w:t>致</w:t>
      </w:r>
      <w:bookmarkStart w:id="0" w:name="_Hlk194840883"/>
      <w:r>
        <w:rPr>
          <w:rFonts w:hint="eastAsia"/>
          <w:b/>
          <w:sz w:val="24"/>
        </w:rPr>
        <w:t>河南国康辅助器具检验中心有限公司</w:t>
      </w:r>
      <w:bookmarkEnd w:id="0"/>
      <w:r>
        <w:rPr>
          <w:rFonts w:hint="eastAsia"/>
          <w:b/>
          <w:sz w:val="24"/>
        </w:rPr>
        <w:t>:</w:t>
      </w:r>
    </w:p>
    <w:p w14:paraId="594F8F41">
      <w:pPr>
        <w:spacing w:line="500" w:lineRule="exact"/>
        <w:ind w:firstLine="420" w:firstLineChars="200"/>
        <w:rPr>
          <w:sz w:val="22"/>
          <w:u w:val="single"/>
        </w:rPr>
      </w:pPr>
      <w:r>
        <w:rPr>
          <w:rFonts w:hint="eastAsia"/>
        </w:rPr>
        <w:t>我公司_____________________________________（</w:t>
      </w:r>
      <w:r>
        <w:rPr>
          <w:rFonts w:hint="eastAsia"/>
          <w:b/>
        </w:rPr>
        <w:t>盖章处</w:t>
      </w:r>
      <w:r>
        <w:rPr>
          <w:rFonts w:hint="eastAsia"/>
        </w:rPr>
        <w:t>）于</w:t>
      </w:r>
      <w: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t>______年____月____日，</w:t>
      </w:r>
      <w:r>
        <w:rPr>
          <w:rFonts w:hint="eastAsia"/>
          <w:b/>
        </w:rPr>
        <w:t>现场领取回以下所有委托编号(报告编号)的全部试毕/撤检样品(残件):</w:t>
      </w:r>
      <w:r>
        <w:rPr>
          <w:rFonts w:hint="eastAsi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b/>
          <w:sz w:val="22"/>
        </w:rPr>
        <w:t>本公司承诺:试毕/撤检样品不会再次用于临床及通过其它任何渠道进入市场。</w:t>
      </w:r>
    </w:p>
    <w:p w14:paraId="5C378581">
      <w:pPr>
        <w:spacing w:line="500" w:lineRule="exact"/>
        <w:jc w:val="left"/>
        <w:rPr>
          <w:b/>
        </w:rPr>
      </w:pPr>
      <w:r>
        <w:rPr>
          <w:rFonts w:hint="eastAsia"/>
          <w:b/>
        </w:rPr>
        <w:t>如需邮寄请填写以下信息：</w:t>
      </w:r>
    </w:p>
    <w:p w14:paraId="59099E59">
      <w:pPr>
        <w:spacing w:line="500" w:lineRule="exact"/>
        <w:jc w:val="left"/>
      </w:pPr>
      <w:r>
        <w:rPr>
          <w:rFonts w:hint="eastAsia"/>
        </w:rPr>
        <w:t>邮寄信息：</w:t>
      </w:r>
    </w:p>
    <w:p w14:paraId="610C992B">
      <w:pPr>
        <w:spacing w:line="360" w:lineRule="auto"/>
      </w:pPr>
      <w:r>
        <w:rPr>
          <w:rFonts w:hint="eastAsia"/>
        </w:rPr>
        <w:t>公司名称：_</w:t>
      </w:r>
      <w:r>
        <w:t>__________________________________________________________________</w:t>
      </w:r>
    </w:p>
    <w:p w14:paraId="3B5CE27C">
      <w:pPr>
        <w:spacing w:line="360" w:lineRule="auto"/>
      </w:pPr>
      <w:r>
        <w:rPr>
          <w:rFonts w:hint="eastAsia"/>
        </w:rPr>
        <w:t>邮寄地址：_</w:t>
      </w:r>
      <w:r>
        <w:t>__________________________________________________________________</w:t>
      </w:r>
    </w:p>
    <w:p w14:paraId="75697D0B">
      <w:pPr>
        <w:spacing w:line="360" w:lineRule="auto"/>
      </w:pPr>
      <w:r>
        <w:rPr>
          <w:rFonts w:hint="eastAsia"/>
        </w:rPr>
        <w:t>联系人：_</w:t>
      </w:r>
      <w:r>
        <w:t>__________________________________________________________________</w:t>
      </w:r>
    </w:p>
    <w:p w14:paraId="6AEF1291">
      <w:pPr>
        <w:spacing w:line="360" w:lineRule="auto"/>
      </w:pPr>
      <w:r>
        <w:rPr>
          <w:rFonts w:hint="eastAsia"/>
        </w:rPr>
        <w:t>联系电话：_</w:t>
      </w:r>
      <w:r>
        <w:t>__________________________________________________________________</w:t>
      </w:r>
    </w:p>
    <w:p w14:paraId="70A84360">
      <w:pPr>
        <w:spacing w:line="360" w:lineRule="auto"/>
        <w:ind w:left="422" w:hanging="422" w:hangingChars="200"/>
      </w:pPr>
      <w:r>
        <w:rPr>
          <w:rFonts w:hint="eastAsia"/>
          <w:b/>
        </w:rPr>
        <w:t>注：</w:t>
      </w:r>
      <w:r>
        <w:t>1.为最大</w:t>
      </w:r>
      <w:r>
        <w:rPr>
          <w:rFonts w:hint="eastAsia"/>
        </w:rPr>
        <w:t>程</w:t>
      </w:r>
      <w:r>
        <w:t>度保</w:t>
      </w:r>
      <w:r>
        <w:rPr>
          <w:rFonts w:hint="eastAsia"/>
        </w:rPr>
        <w:t>障</w:t>
      </w:r>
      <w:r>
        <w:t>被检</w:t>
      </w:r>
      <w:r>
        <w:rPr>
          <w:rFonts w:hint="eastAsia"/>
        </w:rPr>
        <w:t>样品的</w:t>
      </w:r>
      <w:r>
        <w:t>运送安全，</w:t>
      </w:r>
      <w:r>
        <w:rPr>
          <w:rFonts w:hint="eastAsia"/>
        </w:rPr>
        <w:t>本单位</w:t>
      </w:r>
      <w:r>
        <w:t>采用与第三方</w:t>
      </w:r>
      <w:r>
        <w:rPr>
          <w:rFonts w:hint="eastAsia"/>
        </w:rPr>
        <w:t>物流公司</w:t>
      </w:r>
      <w:r>
        <w:t>合作方式</w:t>
      </w:r>
      <w:r>
        <w:rPr>
          <w:rFonts w:hint="eastAsia"/>
        </w:rPr>
        <w:t>运送样品。运费</w:t>
      </w:r>
      <w:r>
        <w:t>以合作物流</w:t>
      </w:r>
      <w:r>
        <w:rPr>
          <w:rFonts w:hint="eastAsia"/>
        </w:rPr>
        <w:t>公司</w:t>
      </w:r>
      <w:r>
        <w:t>官方</w:t>
      </w:r>
      <w:r>
        <w:rPr>
          <w:rFonts w:hint="eastAsia"/>
        </w:rPr>
        <w:t>发布</w:t>
      </w:r>
      <w:r>
        <w:t>价格</w:t>
      </w:r>
      <w:r>
        <w:rPr>
          <w:rFonts w:hint="eastAsia"/>
        </w:rPr>
        <w:t>为准</w:t>
      </w:r>
      <w:r>
        <w:t>，</w:t>
      </w:r>
      <w:r>
        <w:rPr>
          <w:rFonts w:hint="eastAsia"/>
        </w:rPr>
        <w:t>付款方式以</w:t>
      </w:r>
      <w:r>
        <w:t>到付</w:t>
      </w:r>
      <w:r>
        <w:rPr>
          <w:rFonts w:hint="eastAsia"/>
        </w:rPr>
        <w:t>形式进行（承运方负责提供相关费用发票）。</w:t>
      </w:r>
    </w:p>
    <w:p w14:paraId="022DC013">
      <w:pPr>
        <w:spacing w:line="360" w:lineRule="auto"/>
        <w:ind w:left="420" w:leftChars="200"/>
        <w:rPr>
          <w:sz w:val="22"/>
        </w:rPr>
      </w:pPr>
      <w:r>
        <w:t>2.</w:t>
      </w:r>
      <w:r>
        <w:rPr>
          <w:rFonts w:hint="eastAsia"/>
          <w:sz w:val="22"/>
        </w:rPr>
        <w:t>若样品寄送过程中发生破损、遗失及与第三方物流公司</w:t>
      </w:r>
      <w:r>
        <w:rPr>
          <w:sz w:val="22"/>
        </w:rPr>
        <w:t>方</w:t>
      </w:r>
      <w:r>
        <w:rPr>
          <w:rFonts w:hint="eastAsia"/>
          <w:sz w:val="22"/>
        </w:rPr>
        <w:t>之间产生的任何争议行为均与我中心无关。</w:t>
      </w:r>
    </w:p>
    <w:p w14:paraId="302E58AB">
      <w:pPr>
        <w:spacing w:line="360" w:lineRule="auto"/>
        <w:ind w:left="420" w:leftChars="200"/>
        <w:rPr>
          <w:sz w:val="22"/>
        </w:rPr>
      </w:pPr>
      <w:r>
        <w:rPr>
          <w:sz w:val="22"/>
        </w:rPr>
        <w:t>3</w:t>
      </w:r>
      <w:r>
        <w:rPr>
          <w:rFonts w:hint="eastAsia"/>
          <w:sz w:val="22"/>
        </w:rPr>
        <w:t>.此声明为现场取样声明，面签盖章有效。</w:t>
      </w:r>
    </w:p>
    <w:p w14:paraId="7D0C61B3">
      <w:pPr>
        <w:spacing w:line="360" w:lineRule="auto"/>
        <w:ind w:left="420" w:leftChars="200"/>
        <w:rPr>
          <w:sz w:val="22"/>
        </w:rPr>
      </w:pPr>
    </w:p>
    <w:p w14:paraId="5F0D0F1B">
      <w:pPr>
        <w:rPr>
          <w:sz w:val="22"/>
        </w:rPr>
      </w:pPr>
      <w:r>
        <w:rPr>
          <w:rFonts w:hint="eastAsia"/>
          <w:b/>
          <w:sz w:val="22"/>
        </w:rPr>
        <w:t>以上样品领出情况:</w:t>
      </w:r>
      <w:r>
        <w:rPr>
          <w:rFonts w:hint="eastAsia"/>
          <w:sz w:val="22"/>
        </w:rPr>
        <w:t>_____________________</w:t>
      </w:r>
    </w:p>
    <w:p w14:paraId="13095B0C">
      <w:pPr>
        <w:rPr>
          <w:sz w:val="22"/>
        </w:rPr>
      </w:pPr>
    </w:p>
    <w:p w14:paraId="68F6A5D6">
      <w:pPr>
        <w:rPr>
          <w:sz w:val="22"/>
        </w:rPr>
      </w:pPr>
      <w:r>
        <w:rPr>
          <w:rFonts w:hint="eastAsia"/>
          <w:b/>
          <w:sz w:val="22"/>
        </w:rPr>
        <w:t>对以上领取样品有无异议:</w:t>
      </w:r>
      <w:r>
        <w:rPr>
          <w:rFonts w:hint="eastAsia"/>
          <w:sz w:val="22"/>
        </w:rPr>
        <w:t>_______________</w:t>
      </w:r>
    </w:p>
    <w:p w14:paraId="5944F1B6">
      <w:pPr>
        <w:rPr>
          <w:sz w:val="22"/>
        </w:rPr>
      </w:pPr>
    </w:p>
    <w:p w14:paraId="44F9AD55">
      <w:pPr>
        <w:rPr>
          <w:sz w:val="22"/>
        </w:rPr>
      </w:pPr>
      <w:r>
        <w:rPr>
          <w:rFonts w:hint="eastAsia"/>
          <w:b/>
          <w:sz w:val="22"/>
        </w:rPr>
        <w:t>对以上检测报告有无异议:</w:t>
      </w:r>
      <w:r>
        <w:rPr>
          <w:rFonts w:hint="eastAsia"/>
          <w:sz w:val="22"/>
        </w:rPr>
        <w:t>_______________</w:t>
      </w:r>
    </w:p>
    <w:p w14:paraId="397B6408">
      <w:pPr>
        <w:rPr>
          <w:sz w:val="22"/>
        </w:rPr>
      </w:pPr>
    </w:p>
    <w:p w14:paraId="4DB94BB1">
      <w:pPr>
        <w:rPr>
          <w:sz w:val="22"/>
        </w:rPr>
      </w:pPr>
      <w:r>
        <w:rPr>
          <w:rFonts w:hint="eastAsia"/>
          <w:b/>
          <w:sz w:val="22"/>
        </w:rPr>
        <w:t>样品领出人:</w:t>
      </w:r>
      <w:r>
        <w:rPr>
          <w:rFonts w:hint="eastAsia"/>
          <w:sz w:val="22"/>
        </w:rPr>
        <w:t>___________________________</w:t>
      </w:r>
    </w:p>
    <w:p w14:paraId="58999566">
      <w:pPr>
        <w:rPr>
          <w:sz w:val="22"/>
        </w:rPr>
      </w:pPr>
    </w:p>
    <w:p w14:paraId="17054A91">
      <w:r>
        <w:rPr>
          <w:rFonts w:hint="eastAsia"/>
          <w:b/>
          <w:sz w:val="22"/>
        </w:rPr>
        <w:t>样品领出日期:</w:t>
      </w:r>
      <w:r>
        <w:rPr>
          <w:rFonts w:hint="eastAsia"/>
          <w:sz w:val="22"/>
        </w:rPr>
        <w:t>________________________</w:t>
      </w:r>
      <w:r>
        <w:rPr>
          <w:rFonts w:hint="eastAsia"/>
        </w:rPr>
        <w:t>_</w:t>
      </w:r>
    </w:p>
    <w:p w14:paraId="410A4E5A"/>
    <w:p w14:paraId="71B45B3E">
      <w:pPr>
        <w:adjustRightInd w:val="0"/>
        <w:snapToGrid w:val="0"/>
        <w:spacing w:line="600" w:lineRule="exact"/>
        <w:jc w:val="left"/>
        <w:rPr>
          <w:rFonts w:hint="eastAsia" w:ascii="方正小标宋简体" w:eastAsia="方正小标宋简体" w:cs="方正小标宋简体"/>
          <w:bCs/>
          <w:sz w:val="28"/>
          <w:szCs w:val="44"/>
          <w:u w:val="single"/>
        </w:rPr>
      </w:pPr>
      <w:r>
        <w:rPr>
          <w:rFonts w:hint="eastAsia" w:ascii="方正小标宋简体" w:eastAsia="方正小标宋简体" w:cs="方正小标宋简体"/>
          <w:bCs/>
          <w:sz w:val="28"/>
          <w:szCs w:val="44"/>
        </w:rPr>
        <w:t>检验中心经办人签字：</w:t>
      </w:r>
      <w:r>
        <w:rPr>
          <w:rFonts w:hint="eastAsia" w:ascii="方正小标宋简体" w:eastAsia="方正小标宋简体" w:cs="方正小标宋简体"/>
          <w:bCs/>
          <w:sz w:val="28"/>
          <w:szCs w:val="44"/>
          <w:lang w:val="en-US" w:eastAsia="zh-CN"/>
        </w:rPr>
        <w:t xml:space="preserve">                        </w:t>
      </w:r>
      <w:bookmarkStart w:id="1" w:name="_GoBack"/>
      <w:bookmarkEnd w:id="1"/>
      <w:r>
        <w:rPr>
          <w:rFonts w:hint="eastAsia" w:ascii="方正小标宋简体" w:eastAsia="方正小标宋简体" w:cs="方正小标宋简体"/>
          <w:bCs/>
          <w:sz w:val="28"/>
          <w:szCs w:val="44"/>
        </w:rPr>
        <w:t>经办日期：</w:t>
      </w:r>
    </w:p>
    <w:p w14:paraId="2F1D56CE"/>
    <w:sectPr>
      <w:headerReference r:id="rId3" w:type="default"/>
      <w:pgSz w:w="11906" w:h="16838"/>
      <w:pgMar w:top="1440" w:right="1797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5ECCE">
    <w:pPr>
      <w:pStyle w:val="4"/>
      <w:pBdr>
        <w:bottom w:val="none" w:color="auto" w:sz="0" w:space="1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-826135</wp:posOffset>
          </wp:positionH>
          <wp:positionV relativeFrom="paragraph">
            <wp:posOffset>-292100</wp:posOffset>
          </wp:positionV>
          <wp:extent cx="1835785" cy="431800"/>
          <wp:effectExtent l="0" t="0" r="8255" b="10160"/>
          <wp:wrapNone/>
          <wp:docPr id="1" name="图片 1596329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96329208"/>
                  <pic:cNvPicPr>
                    <a:picLocks noChangeAspect="1"/>
                  </pic:cNvPicPr>
                </pic:nvPicPr>
                <pic:blipFill>
                  <a:blip r:embed="rId1"/>
                  <a:srcRect t="19135" b="20645"/>
                  <a:stretch>
                    <a:fillRect/>
                  </a:stretch>
                </pic:blipFill>
                <pic:spPr>
                  <a:xfrm>
                    <a:off x="0" y="0"/>
                    <a:ext cx="18357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750"/>
    <w:rsid w:val="000D556D"/>
    <w:rsid w:val="00134993"/>
    <w:rsid w:val="001D6C62"/>
    <w:rsid w:val="00220B6B"/>
    <w:rsid w:val="00276DDF"/>
    <w:rsid w:val="002E2933"/>
    <w:rsid w:val="003930E2"/>
    <w:rsid w:val="003E05E4"/>
    <w:rsid w:val="003F75C9"/>
    <w:rsid w:val="00416DE7"/>
    <w:rsid w:val="00465A1C"/>
    <w:rsid w:val="00483AA9"/>
    <w:rsid w:val="004D6AC8"/>
    <w:rsid w:val="00513EBF"/>
    <w:rsid w:val="00532C19"/>
    <w:rsid w:val="00593D4A"/>
    <w:rsid w:val="005B106B"/>
    <w:rsid w:val="00622C8A"/>
    <w:rsid w:val="00666A44"/>
    <w:rsid w:val="006B0BED"/>
    <w:rsid w:val="008019FF"/>
    <w:rsid w:val="00807338"/>
    <w:rsid w:val="0084090F"/>
    <w:rsid w:val="00843B6E"/>
    <w:rsid w:val="00846377"/>
    <w:rsid w:val="00867315"/>
    <w:rsid w:val="00874900"/>
    <w:rsid w:val="00882974"/>
    <w:rsid w:val="008C5D10"/>
    <w:rsid w:val="00914440"/>
    <w:rsid w:val="009B1644"/>
    <w:rsid w:val="00A04630"/>
    <w:rsid w:val="00AE3C3A"/>
    <w:rsid w:val="00AE5DD3"/>
    <w:rsid w:val="00AF3BFB"/>
    <w:rsid w:val="00B11BE4"/>
    <w:rsid w:val="00C11EA2"/>
    <w:rsid w:val="00C22041"/>
    <w:rsid w:val="00C47653"/>
    <w:rsid w:val="00C670A1"/>
    <w:rsid w:val="00CB060F"/>
    <w:rsid w:val="00CB392B"/>
    <w:rsid w:val="00CD0445"/>
    <w:rsid w:val="00CD5B75"/>
    <w:rsid w:val="00D0491A"/>
    <w:rsid w:val="00D12CE7"/>
    <w:rsid w:val="00D20771"/>
    <w:rsid w:val="00D40631"/>
    <w:rsid w:val="00DD5002"/>
    <w:rsid w:val="00E22DC4"/>
    <w:rsid w:val="00E60C21"/>
    <w:rsid w:val="00EB3A3F"/>
    <w:rsid w:val="00EF1EFE"/>
    <w:rsid w:val="00EF69E5"/>
    <w:rsid w:val="00F673A3"/>
    <w:rsid w:val="00F76750"/>
    <w:rsid w:val="0D655F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1099</Characters>
  <Lines>36</Lines>
  <Paragraphs>20</Paragraphs>
  <TotalTime>0</TotalTime>
  <ScaleCrop>false</ScaleCrop>
  <LinksUpToDate>false</LinksUpToDate>
  <CharactersWithSpaces>1100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2017-02-14T08:40:00Z</dcterms:created>
  <dc:creator>WF</dc:creator>
  <cp:lastModifiedBy>charm</cp:lastModifiedBy>
  <cp:lastPrinted>2020-05-12T02:40:00Z</cp:lastPrinted>
  <dcterms:modified xsi:type="dcterms:W3CDTF">2025-05-27T03:37:04Z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eyJoZGlkIjoiYzBiNzk2Y2QxMzU5MDFiZmYyMzcyZjBkNTQxNjc0NjMiLCJ1c2VySWQiOiI2ODIwNzMxOTcifQ==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7CA40178D8BB47C6A52FE3DBC38ABC62_12</vt:lpwstr>
  </property>
</Properties>
</file>